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4CADE" w14:textId="474D05F7" w:rsidR="008C0A04" w:rsidRDefault="008C0A04" w:rsidP="008C0A04">
      <w:pPr>
        <w:jc w:val="right"/>
        <w:rPr>
          <w:rFonts w:ascii="Arial" w:hAnsi="Arial" w:cs="Arial"/>
          <w:i/>
        </w:rPr>
      </w:pPr>
      <w:bookmarkStart w:id="0" w:name="_Hlk147314945"/>
      <w:r w:rsidRPr="001F25FA">
        <w:rPr>
          <w:rFonts w:ascii="Arial" w:hAnsi="Arial" w:cs="Arial"/>
        </w:rPr>
        <w:t>Allegato</w:t>
      </w:r>
      <w:r w:rsidRPr="001F25FA">
        <w:rPr>
          <w:rFonts w:ascii="Arial" w:hAnsi="Arial" w:cs="Arial"/>
          <w:b/>
        </w:rPr>
        <w:t xml:space="preserve"> A.</w:t>
      </w:r>
      <w:r>
        <w:rPr>
          <w:rFonts w:ascii="Arial" w:hAnsi="Arial" w:cs="Arial"/>
          <w:b/>
        </w:rPr>
        <w:t>2</w:t>
      </w:r>
    </w:p>
    <w:p w14:paraId="068900EB" w14:textId="77777777" w:rsidR="008C0A04" w:rsidRDefault="008C0A04" w:rsidP="008C0A04">
      <w:pPr>
        <w:pStyle w:val="Titolo1"/>
        <w:jc w:val="right"/>
        <w:rPr>
          <w:rFonts w:ascii="Arial" w:hAnsi="Arial" w:cs="Arial"/>
          <w:b/>
          <w:sz w:val="22"/>
          <w:szCs w:val="22"/>
        </w:rPr>
      </w:pPr>
    </w:p>
    <w:p w14:paraId="4F6C7C37" w14:textId="78739E33" w:rsidR="00900EC5" w:rsidRDefault="003E7151" w:rsidP="00900EC5">
      <w:pPr>
        <w:pStyle w:val="Titolo1"/>
        <w:rPr>
          <w:rFonts w:ascii="Arial" w:hAnsi="Arial" w:cs="Arial"/>
          <w:b/>
          <w:sz w:val="22"/>
          <w:szCs w:val="22"/>
        </w:rPr>
      </w:pPr>
      <w:r w:rsidRPr="003406BA">
        <w:rPr>
          <w:rFonts w:ascii="Arial" w:hAnsi="Arial" w:cs="Arial"/>
          <w:b/>
          <w:sz w:val="22"/>
          <w:szCs w:val="22"/>
        </w:rPr>
        <w:t xml:space="preserve">Dichiarazione </w:t>
      </w:r>
      <w:r w:rsidR="00593E21">
        <w:rPr>
          <w:rFonts w:ascii="Arial" w:hAnsi="Arial" w:cs="Arial"/>
          <w:b/>
          <w:sz w:val="22"/>
          <w:szCs w:val="22"/>
        </w:rPr>
        <w:t>per lo svolgimento di incarichi di collaborazione o consulenza</w:t>
      </w:r>
      <w:r w:rsidR="00900EC5">
        <w:rPr>
          <w:rFonts w:ascii="Arial" w:hAnsi="Arial" w:cs="Arial"/>
          <w:b/>
          <w:sz w:val="22"/>
          <w:szCs w:val="22"/>
        </w:rPr>
        <w:t xml:space="preserve"> </w:t>
      </w:r>
    </w:p>
    <w:p w14:paraId="0FE61A62" w14:textId="77777777" w:rsidR="00900EC5" w:rsidRDefault="00593E21" w:rsidP="00900EC5">
      <w:pPr>
        <w:pStyle w:val="Titolo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(ai sensi dell’art. 15 del D.lgs.</w:t>
      </w:r>
      <w:r w:rsidR="00900EC5" w:rsidRPr="00900EC5">
        <w:rPr>
          <w:rFonts w:ascii="Arial" w:hAnsi="Arial" w:cs="Arial"/>
          <w:b/>
          <w:sz w:val="22"/>
          <w:szCs w:val="22"/>
        </w:rPr>
        <w:t xml:space="preserve"> n. 33/2013</w:t>
      </w:r>
      <w:r w:rsidR="00900EC5">
        <w:rPr>
          <w:rFonts w:ascii="Arial" w:hAnsi="Arial" w:cs="Arial"/>
          <w:b/>
          <w:sz w:val="22"/>
          <w:szCs w:val="22"/>
        </w:rPr>
        <w:t xml:space="preserve"> </w:t>
      </w:r>
      <w:r w:rsidR="00900EC5" w:rsidRPr="00900EC5">
        <w:rPr>
          <w:rFonts w:ascii="Arial" w:hAnsi="Arial" w:cs="Arial"/>
          <w:b/>
          <w:sz w:val="22"/>
          <w:szCs w:val="22"/>
        </w:rPr>
        <w:t xml:space="preserve">e degli artt. 46 e 47 DPR </w:t>
      </w:r>
      <w:r w:rsidR="00900EC5">
        <w:rPr>
          <w:rFonts w:ascii="Arial" w:hAnsi="Arial" w:cs="Arial"/>
          <w:b/>
          <w:sz w:val="22"/>
          <w:szCs w:val="22"/>
        </w:rPr>
        <w:t xml:space="preserve">n. </w:t>
      </w:r>
      <w:r w:rsidR="00900EC5" w:rsidRPr="00900EC5">
        <w:rPr>
          <w:rFonts w:ascii="Arial" w:hAnsi="Arial" w:cs="Arial"/>
          <w:b/>
          <w:sz w:val="22"/>
          <w:szCs w:val="22"/>
        </w:rPr>
        <w:t>445/2000</w:t>
      </w:r>
      <w:r w:rsidR="00900EC5">
        <w:rPr>
          <w:rFonts w:ascii="Arial" w:hAnsi="Arial" w:cs="Arial"/>
          <w:b/>
          <w:sz w:val="22"/>
          <w:szCs w:val="22"/>
        </w:rPr>
        <w:t>)</w:t>
      </w:r>
    </w:p>
    <w:p w14:paraId="098ED142" w14:textId="77777777" w:rsidR="00900EC5" w:rsidRDefault="00900EC5" w:rsidP="003E7151">
      <w:pPr>
        <w:pStyle w:val="Titolo1"/>
        <w:rPr>
          <w:rFonts w:ascii="Arial" w:hAnsi="Arial" w:cs="Arial"/>
          <w:b/>
          <w:sz w:val="22"/>
          <w:szCs w:val="22"/>
        </w:rPr>
      </w:pPr>
    </w:p>
    <w:p w14:paraId="46FE9888" w14:textId="77777777" w:rsidR="00900EC5" w:rsidRDefault="00900EC5" w:rsidP="00480BB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02E8528" w14:textId="77777777" w:rsidR="0048064D" w:rsidRPr="003406BA" w:rsidRDefault="0048064D" w:rsidP="00480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bCs/>
          <w:sz w:val="22"/>
          <w:szCs w:val="22"/>
        </w:rPr>
        <w:t>Il</w:t>
      </w:r>
      <w:r w:rsidR="00B11CB1">
        <w:rPr>
          <w:rFonts w:ascii="Arial" w:hAnsi="Arial" w:cs="Arial"/>
          <w:bCs/>
          <w:sz w:val="22"/>
          <w:szCs w:val="22"/>
        </w:rPr>
        <w:t>/La</w:t>
      </w:r>
      <w:r w:rsidR="00480BB6">
        <w:rPr>
          <w:rFonts w:ascii="Arial" w:hAnsi="Arial" w:cs="Arial"/>
          <w:bCs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>sottoscritt</w:t>
      </w:r>
      <w:r w:rsidR="00B11CB1">
        <w:rPr>
          <w:rFonts w:ascii="Arial" w:hAnsi="Arial" w:cs="Arial"/>
          <w:sz w:val="22"/>
          <w:szCs w:val="22"/>
        </w:rPr>
        <w:t>o</w:t>
      </w:r>
      <w:r w:rsidR="00480BB6">
        <w:rPr>
          <w:rFonts w:ascii="Arial" w:hAnsi="Arial" w:cs="Arial"/>
          <w:sz w:val="22"/>
          <w:szCs w:val="22"/>
        </w:rPr>
        <w:t>/</w:t>
      </w:r>
      <w:r w:rsidR="00B11CB1">
        <w:rPr>
          <w:rFonts w:ascii="Arial" w:hAnsi="Arial" w:cs="Arial"/>
          <w:sz w:val="22"/>
          <w:szCs w:val="22"/>
        </w:rPr>
        <w:t>a</w:t>
      </w:r>
      <w:r w:rsidR="00480BB6">
        <w:rPr>
          <w:rFonts w:ascii="Arial" w:hAnsi="Arial" w:cs="Arial"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>..........</w:t>
      </w:r>
      <w:r w:rsidR="009E51D7">
        <w:rPr>
          <w:rFonts w:ascii="Arial" w:hAnsi="Arial" w:cs="Arial"/>
          <w:sz w:val="22"/>
          <w:szCs w:val="22"/>
        </w:rPr>
        <w:t>.........................................................</w:t>
      </w:r>
      <w:r w:rsidRPr="003406BA">
        <w:rPr>
          <w:rFonts w:ascii="Arial" w:hAnsi="Arial" w:cs="Arial"/>
          <w:sz w:val="22"/>
          <w:szCs w:val="22"/>
        </w:rPr>
        <w:t>.......</w:t>
      </w:r>
      <w:r w:rsidR="006B00AF" w:rsidRPr="003406BA">
        <w:rPr>
          <w:rFonts w:ascii="Arial" w:hAnsi="Arial" w:cs="Arial"/>
          <w:sz w:val="22"/>
          <w:szCs w:val="22"/>
        </w:rPr>
        <w:t>....………</w:t>
      </w:r>
      <w:r w:rsidR="003406BA">
        <w:rPr>
          <w:rFonts w:ascii="Arial" w:hAnsi="Arial" w:cs="Arial"/>
          <w:sz w:val="22"/>
          <w:szCs w:val="22"/>
        </w:rPr>
        <w:t>…………</w:t>
      </w:r>
      <w:r w:rsidR="006B00AF" w:rsidRPr="003406BA">
        <w:rPr>
          <w:rFonts w:ascii="Arial" w:hAnsi="Arial" w:cs="Arial"/>
          <w:sz w:val="22"/>
          <w:szCs w:val="22"/>
        </w:rPr>
        <w:t>……</w:t>
      </w:r>
      <w:r w:rsidR="00480BB6">
        <w:rPr>
          <w:rFonts w:ascii="Arial" w:hAnsi="Arial" w:cs="Arial"/>
          <w:sz w:val="22"/>
          <w:szCs w:val="22"/>
        </w:rPr>
        <w:t>……………</w:t>
      </w:r>
      <w:r w:rsidR="006B00AF" w:rsidRPr="003406BA">
        <w:rPr>
          <w:rFonts w:ascii="Arial" w:hAnsi="Arial" w:cs="Arial"/>
          <w:sz w:val="22"/>
          <w:szCs w:val="22"/>
        </w:rPr>
        <w:t xml:space="preserve">  </w:t>
      </w:r>
    </w:p>
    <w:p w14:paraId="03B70AA7" w14:textId="77777777" w:rsidR="003406BA" w:rsidRDefault="003406BA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0206836" w14:textId="77777777" w:rsidR="00480BB6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Visto il D.lgs. n. 33/2013 e s.m.i., ed in particolare l’art. 15, comma 1;</w:t>
      </w:r>
    </w:p>
    <w:p w14:paraId="164A944B" w14:textId="77777777" w:rsidR="0030618B" w:rsidRDefault="0030618B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>Visto il D.lgs. n. 39/2013</w:t>
      </w:r>
      <w:r>
        <w:rPr>
          <w:rFonts w:ascii="Arial" w:hAnsi="Arial" w:cs="Arial"/>
          <w:sz w:val="22"/>
          <w:szCs w:val="22"/>
        </w:rPr>
        <w:t xml:space="preserve">, ed in particolare l’art. 1, comma 2, lett. d) </w:t>
      </w:r>
      <w:r w:rsidR="00FC180E">
        <w:rPr>
          <w:rFonts w:ascii="Arial" w:hAnsi="Arial" w:cs="Arial"/>
          <w:sz w:val="22"/>
          <w:szCs w:val="22"/>
        </w:rPr>
        <w:t xml:space="preserve">ed e) </w:t>
      </w:r>
      <w:r>
        <w:rPr>
          <w:rFonts w:ascii="Arial" w:hAnsi="Arial" w:cs="Arial"/>
          <w:sz w:val="22"/>
          <w:szCs w:val="22"/>
        </w:rPr>
        <w:t xml:space="preserve">per la </w:t>
      </w:r>
      <w:r w:rsidRPr="0030618B">
        <w:rPr>
          <w:rFonts w:ascii="Arial" w:hAnsi="Arial" w:cs="Arial"/>
          <w:sz w:val="22"/>
          <w:szCs w:val="22"/>
        </w:rPr>
        <w:t>nozione di “incarichi e cariche in enti di diritto privato regolati o finanziati”</w:t>
      </w:r>
      <w:r w:rsidR="00430FA5">
        <w:rPr>
          <w:rFonts w:ascii="Arial" w:hAnsi="Arial" w:cs="Arial"/>
          <w:sz w:val="22"/>
          <w:szCs w:val="22"/>
        </w:rPr>
        <w:t>;</w:t>
      </w:r>
    </w:p>
    <w:p w14:paraId="4627CF52" w14:textId="77777777" w:rsidR="00480BB6" w:rsidRPr="0030618B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>Visto il Codice Etico dell’Università degli Studi di Verona - Emanato con Decreto Rettorale n. 145 del 10 gennaio 2018;</w:t>
      </w:r>
    </w:p>
    <w:p w14:paraId="004960F9" w14:textId="77777777" w:rsidR="00480BB6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Visto il Codice di comportamento del personale dell’Università</w:t>
      </w:r>
      <w:r>
        <w:rPr>
          <w:rFonts w:ascii="Arial" w:hAnsi="Arial" w:cs="Arial"/>
          <w:sz w:val="22"/>
          <w:szCs w:val="22"/>
        </w:rPr>
        <w:t xml:space="preserve"> </w:t>
      </w:r>
      <w:r w:rsidRPr="00480BB6">
        <w:rPr>
          <w:rFonts w:ascii="Arial" w:hAnsi="Arial" w:cs="Arial"/>
          <w:sz w:val="22"/>
          <w:szCs w:val="22"/>
        </w:rPr>
        <w:t>degli Studi di Verona</w:t>
      </w:r>
      <w:r>
        <w:rPr>
          <w:rFonts w:ascii="Arial" w:hAnsi="Arial" w:cs="Arial"/>
          <w:sz w:val="22"/>
          <w:szCs w:val="22"/>
        </w:rPr>
        <w:t xml:space="preserve"> - </w:t>
      </w:r>
      <w:r w:rsidRPr="00480BB6">
        <w:rPr>
          <w:rFonts w:ascii="Arial" w:hAnsi="Arial" w:cs="Arial"/>
          <w:sz w:val="22"/>
          <w:szCs w:val="22"/>
        </w:rPr>
        <w:t>Emanato con Decreto Rettorale n. 4703 del 26 maggio 2021</w:t>
      </w:r>
      <w:r>
        <w:rPr>
          <w:rFonts w:ascii="Arial" w:hAnsi="Arial" w:cs="Arial"/>
          <w:sz w:val="22"/>
          <w:szCs w:val="22"/>
        </w:rPr>
        <w:t>;</w:t>
      </w:r>
    </w:p>
    <w:p w14:paraId="1A19DE51" w14:textId="77777777" w:rsidR="00480BB6" w:rsidRDefault="00480BB6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6D728332" w14:textId="77777777" w:rsidR="00480BB6" w:rsidRDefault="00480BB6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consapevole della responsabilità penale cui può andare incontro in caso di dichiarazione mendace, ai sensi dell’art. 76 del DPR 445/2000</w:t>
      </w:r>
    </w:p>
    <w:p w14:paraId="5D1FFF18" w14:textId="77777777" w:rsidR="0048064D" w:rsidRPr="003406BA" w:rsidRDefault="003E7151" w:rsidP="00480BB6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dichiara</w:t>
      </w:r>
    </w:p>
    <w:p w14:paraId="2F8A175B" w14:textId="77777777" w:rsidR="0048064D" w:rsidRPr="003406BA" w:rsidRDefault="0048064D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FAEDD84" w14:textId="77777777" w:rsidR="0030618B" w:rsidRDefault="00480BB6" w:rsidP="00480BB6">
      <w:pPr>
        <w:numPr>
          <w:ilvl w:val="0"/>
          <w:numId w:val="6"/>
        </w:numPr>
        <w:spacing w:after="120" w:line="32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 xml:space="preserve">di accettare e rispettare le disposizioni contenute nel Codice Etico e nel Codice di comportamento del personale dell’Università degli Studi di Verona, consultabili al sito </w:t>
      </w:r>
      <w:hyperlink r:id="rId8" w:anchor="categdoc_3301" w:history="1">
        <w:r w:rsidR="0030618B" w:rsidRPr="0030618B">
          <w:rPr>
            <w:rStyle w:val="Collegamentoipertestuale"/>
            <w:rFonts w:ascii="Arial" w:hAnsi="Arial" w:cs="Arial"/>
            <w:sz w:val="22"/>
            <w:szCs w:val="22"/>
          </w:rPr>
          <w:t>https://www.univr.it/it/statuto-e-regolamenti</w:t>
        </w:r>
      </w:hyperlink>
      <w:r w:rsidR="0030618B">
        <w:rPr>
          <w:rFonts w:ascii="Arial" w:hAnsi="Arial" w:cs="Arial"/>
          <w:sz w:val="22"/>
          <w:szCs w:val="22"/>
        </w:rPr>
        <w:t>;</w:t>
      </w:r>
    </w:p>
    <w:p w14:paraId="5274FA87" w14:textId="77777777" w:rsidR="00900EC5" w:rsidRDefault="00900EC5" w:rsidP="00900EC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BBE442" w14:textId="77777777" w:rsidR="00900EC5" w:rsidRPr="00FC180E" w:rsidRDefault="00900EC5" w:rsidP="00900EC5">
      <w:pPr>
        <w:numPr>
          <w:ilvl w:val="0"/>
          <w:numId w:val="6"/>
        </w:num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 w:rsidRPr="00FC180E">
        <w:rPr>
          <w:rFonts w:ascii="Arial" w:hAnsi="Arial" w:cs="Arial"/>
          <w:sz w:val="22"/>
          <w:szCs w:val="22"/>
        </w:rPr>
        <w:t>di non svolgere incarichi o avere la titolarità di cariche</w:t>
      </w:r>
      <w:r w:rsidR="00FC180E" w:rsidRPr="00FC180E">
        <w:rPr>
          <w:rFonts w:ascii="Arial" w:hAnsi="Arial" w:cs="Arial"/>
          <w:sz w:val="22"/>
          <w:szCs w:val="22"/>
        </w:rPr>
        <w:t xml:space="preserve"> (ad es.: presidente con deleghe gestionali dirette, amministratore delegato, posizioni dirigenziali, svolgimento stabile di attività di consulenza verso l’ente)</w:t>
      </w:r>
      <w:r w:rsidRPr="00FC180E">
        <w:rPr>
          <w:rFonts w:ascii="Arial" w:hAnsi="Arial" w:cs="Arial"/>
          <w:sz w:val="22"/>
          <w:szCs w:val="22"/>
        </w:rPr>
        <w:t xml:space="preserve"> in enti di diritto privato regolati o finanziati dalla pubblica amministrazione;</w:t>
      </w:r>
      <w:r w:rsidR="00FC180E" w:rsidRPr="00FC180E">
        <w:rPr>
          <w:rFonts w:ascii="Arial" w:hAnsi="Arial" w:cs="Arial"/>
          <w:sz w:val="22"/>
          <w:szCs w:val="22"/>
        </w:rPr>
        <w:t xml:space="preserve"> </w:t>
      </w:r>
    </w:p>
    <w:p w14:paraId="7F30A24C" w14:textId="77777777" w:rsidR="00900EC5" w:rsidRPr="00900EC5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900EC5">
        <w:rPr>
          <w:rFonts w:ascii="Arial" w:hAnsi="Arial" w:cs="Arial"/>
          <w:sz w:val="22"/>
          <w:szCs w:val="22"/>
        </w:rPr>
        <w:t>oppure</w:t>
      </w:r>
    </w:p>
    <w:p w14:paraId="07CF343A" w14:textId="77777777" w:rsidR="00900EC5" w:rsidRDefault="00900EC5" w:rsidP="00900EC5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331336DD" w14:textId="77777777" w:rsidR="00021E16" w:rsidRPr="003406BA" w:rsidRDefault="00021E16" w:rsidP="0030618B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 dati relativi allo svolgimento di incarichi o la titolarità di cariche in enti di diritto privato regolati o finanziati dalla pubblica amministrazione</w:t>
      </w:r>
      <w:r w:rsidR="00282E24" w:rsidRPr="003406BA">
        <w:rPr>
          <w:rFonts w:ascii="Arial" w:hAnsi="Arial" w:cs="Arial"/>
          <w:sz w:val="22"/>
          <w:szCs w:val="22"/>
        </w:rPr>
        <w:t>:</w:t>
      </w:r>
    </w:p>
    <w:p w14:paraId="032C930E" w14:textId="77777777" w:rsidR="00021E16" w:rsidRPr="003406BA" w:rsidRDefault="00AA6395" w:rsidP="00480BB6">
      <w:pPr>
        <w:spacing w:line="320" w:lineRule="exact"/>
        <w:ind w:firstLine="360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 xml:space="preserve">ente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30618B">
        <w:rPr>
          <w:rFonts w:ascii="Arial" w:hAnsi="Arial" w:cs="Arial"/>
          <w:sz w:val="22"/>
          <w:szCs w:val="22"/>
        </w:rPr>
        <w:t>……………………………………</w:t>
      </w:r>
    </w:p>
    <w:p w14:paraId="60124099" w14:textId="77777777" w:rsidR="003406BA" w:rsidRDefault="00AA6395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incarico/carica</w:t>
      </w:r>
      <w:r w:rsidR="0030618B">
        <w:rPr>
          <w:rFonts w:ascii="Arial" w:hAnsi="Arial" w:cs="Arial"/>
          <w:sz w:val="22"/>
          <w:szCs w:val="22"/>
        </w:rPr>
        <w:t xml:space="preserve"> …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="00021E16" w:rsidRPr="003406BA">
        <w:rPr>
          <w:rFonts w:ascii="Arial" w:hAnsi="Arial" w:cs="Arial"/>
          <w:sz w:val="22"/>
          <w:szCs w:val="22"/>
        </w:rPr>
        <w:t>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</w:t>
      </w:r>
      <w:r w:rsidRPr="003406BA">
        <w:rPr>
          <w:rFonts w:ascii="Arial" w:hAnsi="Arial" w:cs="Arial"/>
          <w:sz w:val="22"/>
          <w:szCs w:val="22"/>
        </w:rPr>
        <w:t xml:space="preserve">  al </w:t>
      </w:r>
      <w:r w:rsidR="00021E16" w:rsidRPr="003406BA">
        <w:rPr>
          <w:rFonts w:ascii="Arial" w:hAnsi="Arial" w:cs="Arial"/>
          <w:sz w:val="22"/>
          <w:szCs w:val="22"/>
        </w:rPr>
        <w:t>………</w:t>
      </w:r>
      <w:r w:rsidRPr="003406BA">
        <w:rPr>
          <w:rFonts w:ascii="Arial" w:hAnsi="Arial" w:cs="Arial"/>
          <w:sz w:val="22"/>
          <w:szCs w:val="22"/>
        </w:rPr>
        <w:t>……</w:t>
      </w:r>
      <w:r w:rsidR="003406BA">
        <w:rPr>
          <w:rFonts w:ascii="Arial" w:hAnsi="Arial" w:cs="Arial"/>
          <w:sz w:val="22"/>
          <w:szCs w:val="22"/>
        </w:rPr>
        <w:t>…</w:t>
      </w:r>
      <w:r w:rsidR="0030618B">
        <w:rPr>
          <w:rFonts w:ascii="Arial" w:hAnsi="Arial" w:cs="Arial"/>
          <w:sz w:val="22"/>
          <w:szCs w:val="22"/>
        </w:rPr>
        <w:t>…</w:t>
      </w:r>
      <w:r w:rsidR="00593E21">
        <w:rPr>
          <w:rFonts w:ascii="Arial" w:hAnsi="Arial" w:cs="Arial"/>
          <w:sz w:val="22"/>
          <w:szCs w:val="22"/>
        </w:rPr>
        <w:t>.</w:t>
      </w:r>
      <w:r w:rsidR="0030618B">
        <w:rPr>
          <w:rFonts w:ascii="Arial" w:hAnsi="Arial" w:cs="Arial"/>
          <w:sz w:val="22"/>
          <w:szCs w:val="22"/>
        </w:rPr>
        <w:t>..</w:t>
      </w:r>
      <w:r w:rsidR="003406BA">
        <w:rPr>
          <w:rFonts w:ascii="Arial" w:hAnsi="Arial" w:cs="Arial"/>
          <w:sz w:val="22"/>
          <w:szCs w:val="22"/>
        </w:rPr>
        <w:t>…</w:t>
      </w:r>
      <w:r w:rsidRPr="003406BA">
        <w:rPr>
          <w:rFonts w:ascii="Arial" w:hAnsi="Arial" w:cs="Arial"/>
          <w:sz w:val="22"/>
          <w:szCs w:val="22"/>
        </w:rPr>
        <w:t>…………………………….</w:t>
      </w:r>
      <w:r w:rsidR="00021E16" w:rsidRPr="003406BA">
        <w:rPr>
          <w:rFonts w:ascii="Arial" w:hAnsi="Arial" w:cs="Arial"/>
          <w:sz w:val="22"/>
          <w:szCs w:val="22"/>
        </w:rPr>
        <w:t>…………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3745167C" w14:textId="77777777" w:rsidR="00AA6395" w:rsidRPr="003406BA" w:rsidRDefault="00AA6395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</w:t>
      </w:r>
      <w:r w:rsidR="00593E21"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…..……………………..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>dal</w:t>
      </w:r>
      <w:r w:rsidR="00564D38" w:rsidRPr="003406BA">
        <w:rPr>
          <w:rFonts w:ascii="Arial" w:hAnsi="Arial" w:cs="Arial"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>………………………………………  al  ………………………</w:t>
      </w:r>
      <w:r w:rsidR="003406BA">
        <w:rPr>
          <w:rFonts w:ascii="Arial" w:hAnsi="Arial" w:cs="Arial"/>
          <w:sz w:val="22"/>
          <w:szCs w:val="22"/>
        </w:rPr>
        <w:t>…</w:t>
      </w:r>
      <w:r w:rsidR="00593E21">
        <w:rPr>
          <w:rFonts w:ascii="Arial" w:hAnsi="Arial" w:cs="Arial"/>
          <w:sz w:val="22"/>
          <w:szCs w:val="22"/>
        </w:rPr>
        <w:t>.</w:t>
      </w:r>
      <w:r w:rsidR="003406BA">
        <w:rPr>
          <w:rFonts w:ascii="Arial" w:hAnsi="Arial" w:cs="Arial"/>
          <w:sz w:val="22"/>
          <w:szCs w:val="22"/>
        </w:rPr>
        <w:t>...</w:t>
      </w:r>
      <w:r w:rsidRPr="003406BA">
        <w:rPr>
          <w:rFonts w:ascii="Arial" w:hAnsi="Arial" w:cs="Arial"/>
          <w:sz w:val="22"/>
          <w:szCs w:val="22"/>
        </w:rPr>
        <w:t>………………….…………</w:t>
      </w:r>
      <w:r w:rsidR="00B6723B">
        <w:rPr>
          <w:rFonts w:ascii="Arial" w:hAnsi="Arial" w:cs="Arial"/>
          <w:sz w:val="22"/>
          <w:szCs w:val="22"/>
        </w:rPr>
        <w:t>…..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707C68E9" w14:textId="77777777" w:rsidR="003406BA" w:rsidRDefault="003406BA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…………..……………………..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>dal ………………………………………  al  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………………….…………</w:t>
      </w:r>
      <w:r w:rsidR="00B6723B">
        <w:rPr>
          <w:rFonts w:ascii="Arial" w:hAnsi="Arial" w:cs="Arial"/>
          <w:sz w:val="22"/>
          <w:szCs w:val="22"/>
        </w:rPr>
        <w:t>…..</w:t>
      </w:r>
    </w:p>
    <w:p w14:paraId="5BB2B5F9" w14:textId="77777777" w:rsidR="006044C3" w:rsidRDefault="006044C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FBF93B" w14:textId="77777777" w:rsidR="00900EC5" w:rsidRDefault="00900EC5" w:rsidP="00900EC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 non svolgere attività professionali</w:t>
      </w:r>
    </w:p>
    <w:p w14:paraId="6A953C39" w14:textId="77777777" w:rsidR="00900EC5" w:rsidRDefault="00900EC5" w:rsidP="00900EC5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A345735" w14:textId="77777777" w:rsidR="00900EC5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</w:t>
      </w:r>
    </w:p>
    <w:p w14:paraId="450279CD" w14:textId="77777777" w:rsidR="00900EC5" w:rsidRPr="003406BA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0B077688" w14:textId="77777777" w:rsidR="00900EC5" w:rsidRPr="003406BA" w:rsidRDefault="00900EC5" w:rsidP="00900EC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lo svolgimento d</w:t>
      </w:r>
      <w:r>
        <w:rPr>
          <w:rFonts w:ascii="Arial" w:hAnsi="Arial" w:cs="Arial"/>
          <w:sz w:val="22"/>
          <w:szCs w:val="22"/>
        </w:rPr>
        <w:t>elle seguenti</w:t>
      </w:r>
      <w:r w:rsidRPr="003406BA">
        <w:rPr>
          <w:rFonts w:ascii="Arial" w:hAnsi="Arial" w:cs="Arial"/>
          <w:sz w:val="22"/>
          <w:szCs w:val="22"/>
        </w:rPr>
        <w:t xml:space="preserve"> attività professionali:</w:t>
      </w:r>
    </w:p>
    <w:p w14:paraId="385AF6B4" w14:textId="77777777" w:rsidR="00900EC5" w:rsidRDefault="00900EC5" w:rsidP="00900EC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Pr="003406BA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...</w:t>
      </w:r>
    </w:p>
    <w:p w14:paraId="14B7332E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3332BE" w14:textId="77777777" w:rsidR="00B11CB1" w:rsidRDefault="00B11CB1" w:rsidP="00B11CB1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6E2E845A" w14:textId="77777777" w:rsidR="00B11CB1" w:rsidRDefault="00900EC5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>di non aderire o appartenere ad associazioni od organizzazioni,</w:t>
      </w:r>
      <w:r w:rsidR="00B11CB1" w:rsidRPr="00B11CB1">
        <w:rPr>
          <w:rFonts w:ascii="Arial" w:hAnsi="Arial" w:cs="Arial"/>
          <w:sz w:val="22"/>
          <w:szCs w:val="22"/>
        </w:rPr>
        <w:t xml:space="preserve"> </w:t>
      </w:r>
      <w:r w:rsidRPr="00B11CB1">
        <w:rPr>
          <w:rFonts w:ascii="Arial" w:hAnsi="Arial" w:cs="Arial"/>
          <w:sz w:val="22"/>
          <w:szCs w:val="22"/>
        </w:rPr>
        <w:t>i cui ambiti di interessi possano interferire con lo svolgimento dell'attività</w:t>
      </w:r>
      <w:r w:rsidR="00B11CB1">
        <w:rPr>
          <w:rFonts w:ascii="Arial" w:hAnsi="Arial" w:cs="Arial"/>
          <w:sz w:val="22"/>
          <w:szCs w:val="22"/>
        </w:rPr>
        <w:t xml:space="preserve"> svolta nei confronti dell’Ateneo;</w:t>
      </w:r>
    </w:p>
    <w:p w14:paraId="09986F07" w14:textId="77777777" w:rsidR="00027970" w:rsidRDefault="00027970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27970">
        <w:rPr>
          <w:rFonts w:ascii="Arial" w:hAnsi="Arial" w:cs="Arial"/>
          <w:sz w:val="22"/>
          <w:szCs w:val="22"/>
        </w:rPr>
        <w:t>di non avere, direttamente o per interposta persona, interessi economici in enti, imprese e società che operano nei settori di interesse dell’attività dell’</w:t>
      </w:r>
      <w:r w:rsidR="00444351">
        <w:rPr>
          <w:rFonts w:ascii="Arial" w:hAnsi="Arial" w:cs="Arial"/>
          <w:sz w:val="22"/>
          <w:szCs w:val="22"/>
        </w:rPr>
        <w:t>Ateneo;</w:t>
      </w:r>
    </w:p>
    <w:p w14:paraId="37E81C9C" w14:textId="77777777" w:rsidR="00B11CB1" w:rsidRPr="00B11CB1" w:rsidRDefault="00B11CB1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 xml:space="preserve">che non sussistono situazioni, anche potenziali di conflitto di interessi in relazioni alle attività svolte. </w:t>
      </w:r>
    </w:p>
    <w:p w14:paraId="5E9E67EF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061ECD" w14:textId="77777777" w:rsid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4BD89CA7" w14:textId="77777777" w:rsid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 xml:space="preserve">Il/La sottoscritto/a si impegna, altresì, a trasmettere </w:t>
      </w:r>
      <w:r>
        <w:rPr>
          <w:rFonts w:ascii="Arial" w:hAnsi="Arial" w:cs="Arial"/>
          <w:sz w:val="22"/>
          <w:szCs w:val="22"/>
        </w:rPr>
        <w:t xml:space="preserve">agli uffici competenti </w:t>
      </w:r>
      <w:r w:rsidRPr="00B11CB1">
        <w:rPr>
          <w:rFonts w:ascii="Arial" w:hAnsi="Arial" w:cs="Arial"/>
          <w:sz w:val="22"/>
          <w:szCs w:val="22"/>
        </w:rPr>
        <w:t xml:space="preserve">il curriculum vitae </w:t>
      </w:r>
      <w:r>
        <w:rPr>
          <w:rFonts w:ascii="Arial" w:hAnsi="Arial" w:cs="Arial"/>
          <w:sz w:val="22"/>
          <w:szCs w:val="22"/>
        </w:rPr>
        <w:t xml:space="preserve">redatto </w:t>
      </w:r>
      <w:r w:rsidRPr="00B11CB1">
        <w:rPr>
          <w:rFonts w:ascii="Arial" w:hAnsi="Arial" w:cs="Arial"/>
          <w:sz w:val="22"/>
          <w:szCs w:val="22"/>
        </w:rPr>
        <w:t xml:space="preserve">in formato europeo ai fini della pubblicazione sul sito </w:t>
      </w:r>
      <w:r>
        <w:rPr>
          <w:rFonts w:ascii="Arial" w:hAnsi="Arial" w:cs="Arial"/>
          <w:sz w:val="22"/>
          <w:szCs w:val="22"/>
        </w:rPr>
        <w:t>dell’Ateneo</w:t>
      </w:r>
      <w:r w:rsidRPr="00B11CB1">
        <w:rPr>
          <w:rFonts w:ascii="Arial" w:hAnsi="Arial" w:cs="Arial"/>
          <w:sz w:val="22"/>
          <w:szCs w:val="22"/>
        </w:rPr>
        <w:t>, nonché</w:t>
      </w:r>
      <w:r>
        <w:rPr>
          <w:rFonts w:ascii="Arial" w:hAnsi="Arial" w:cs="Arial"/>
          <w:sz w:val="22"/>
          <w:szCs w:val="22"/>
        </w:rPr>
        <w:t xml:space="preserve"> </w:t>
      </w:r>
      <w:r w:rsidRPr="00B11CB1">
        <w:rPr>
          <w:rFonts w:ascii="Arial" w:hAnsi="Arial" w:cs="Arial"/>
          <w:sz w:val="22"/>
          <w:szCs w:val="22"/>
        </w:rPr>
        <w:t>a comunicare tempestivamente eventuali variazioni del contenuto della presente dichiarazione</w:t>
      </w:r>
      <w:r>
        <w:rPr>
          <w:rFonts w:ascii="Arial" w:hAnsi="Arial" w:cs="Arial"/>
          <w:sz w:val="22"/>
          <w:szCs w:val="22"/>
        </w:rPr>
        <w:t>.</w:t>
      </w:r>
    </w:p>
    <w:p w14:paraId="4FFE8803" w14:textId="77777777" w:rsidR="00B11CB1" w:rsidRP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2B4B0A8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31643B" w14:textId="77777777" w:rsidR="008445A0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 xml:space="preserve">Luogo e data………………………………..  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7E23D7C0" w14:textId="77777777" w:rsidR="008445A0" w:rsidRDefault="008445A0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EA0782" w14:textId="666D20C8" w:rsidR="008E64DF" w:rsidRPr="008445A0" w:rsidRDefault="008445A0" w:rsidP="008445A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iCs/>
          <w:color w:val="0000FF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</w:t>
      </w:r>
      <w:r w:rsidRPr="008445A0">
        <w:rPr>
          <w:rFonts w:ascii="Arial" w:hAnsi="Arial" w:cs="Arial"/>
          <w:i/>
          <w:iCs/>
        </w:rPr>
        <w:t>(NON FIRMARE)</w:t>
      </w:r>
    </w:p>
    <w:bookmarkEnd w:id="0"/>
    <w:p w14:paraId="4D3DB890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53DE3CDC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0FD1A7E1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7922220D" w14:textId="473A5E54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2541A15F" w14:textId="61D87FB8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49A89740" w14:textId="63BF512F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64CA30FF" w14:textId="2E702EB9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bookmarkStart w:id="1" w:name="_GoBack"/>
      <w:bookmarkEnd w:id="1"/>
    </w:p>
    <w:p w14:paraId="4963D82E" w14:textId="16694923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602770D2" w14:textId="64200F77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3CFE26A4" w14:textId="77777777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74FE10AE" w14:textId="0037E392" w:rsidR="003406BA" w:rsidRPr="003406BA" w:rsidRDefault="003406BA">
      <w:pPr>
        <w:rPr>
          <w:rFonts w:ascii="Arial" w:hAnsi="Arial" w:cs="Arial"/>
          <w:sz w:val="22"/>
          <w:szCs w:val="22"/>
        </w:rPr>
      </w:pPr>
    </w:p>
    <w:sectPr w:rsidR="003406BA" w:rsidRPr="003406BA" w:rsidSect="00E6140B">
      <w:headerReference w:type="default" r:id="rId9"/>
      <w:headerReference w:type="first" r:id="rId10"/>
      <w:pgSz w:w="11906" w:h="16838"/>
      <w:pgMar w:top="141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5635B" w14:textId="77777777" w:rsidR="00900E58" w:rsidRDefault="00900E58">
      <w:r>
        <w:separator/>
      </w:r>
    </w:p>
  </w:endnote>
  <w:endnote w:type="continuationSeparator" w:id="0">
    <w:p w14:paraId="71887C0D" w14:textId="77777777" w:rsidR="00900E58" w:rsidRDefault="0090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2D1BB" w14:textId="77777777" w:rsidR="00900E58" w:rsidRDefault="00900E58">
      <w:r>
        <w:separator/>
      </w:r>
    </w:p>
  </w:footnote>
  <w:footnote w:type="continuationSeparator" w:id="0">
    <w:p w14:paraId="5B7D9EC6" w14:textId="77777777" w:rsidR="00900E58" w:rsidRDefault="0090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30ECD" w14:textId="77777777" w:rsidR="00E6140B" w:rsidRDefault="00E6140B">
    <w:pPr>
      <w:pStyle w:val="Intestazione"/>
    </w:pPr>
  </w:p>
  <w:p w14:paraId="51EB94E8" w14:textId="77777777" w:rsidR="00E6140B" w:rsidRDefault="00E614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A201" w14:textId="77777777" w:rsidR="00E6140B" w:rsidRDefault="00E6140B">
    <w:pPr>
      <w:pStyle w:val="Intestazione"/>
    </w:pPr>
    <w:r>
      <w:rPr>
        <w:noProof/>
      </w:rPr>
      <w:drawing>
        <wp:inline distT="0" distB="0" distL="0" distR="0" wp14:anchorId="5029100E" wp14:editId="5259B8E2">
          <wp:extent cx="2036445" cy="706755"/>
          <wp:effectExtent l="0" t="0" r="0" b="0"/>
          <wp:docPr id="7" name="Immagine 7" descr="C:\Users\rnglrt58\Desktop\Materiale Utile\Loghi\Logo UNIVR B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nglrt58\Desktop\Materiale Utile\Loghi\Logo UNIVR B-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0E0A6" w14:textId="77777777" w:rsidR="00E6140B" w:rsidRDefault="00E61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9E230E"/>
    <w:multiLevelType w:val="hybridMultilevel"/>
    <w:tmpl w:val="033669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1A310C"/>
    <w:multiLevelType w:val="hybridMultilevel"/>
    <w:tmpl w:val="C7104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721D9"/>
    <w:multiLevelType w:val="hybridMultilevel"/>
    <w:tmpl w:val="8EECA0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34"/>
    <w:rsid w:val="00021E16"/>
    <w:rsid w:val="00027970"/>
    <w:rsid w:val="000E4B26"/>
    <w:rsid w:val="0018592F"/>
    <w:rsid w:val="001A5B70"/>
    <w:rsid w:val="001B75E3"/>
    <w:rsid w:val="001F0E84"/>
    <w:rsid w:val="00203034"/>
    <w:rsid w:val="00235AB3"/>
    <w:rsid w:val="00282BAE"/>
    <w:rsid w:val="00282E24"/>
    <w:rsid w:val="0030618B"/>
    <w:rsid w:val="00326888"/>
    <w:rsid w:val="003406BA"/>
    <w:rsid w:val="00367A24"/>
    <w:rsid w:val="003C7EDC"/>
    <w:rsid w:val="003E7151"/>
    <w:rsid w:val="00430FA5"/>
    <w:rsid w:val="00444351"/>
    <w:rsid w:val="0048064D"/>
    <w:rsid w:val="00480BB6"/>
    <w:rsid w:val="004D1466"/>
    <w:rsid w:val="004F5DEF"/>
    <w:rsid w:val="00564D38"/>
    <w:rsid w:val="00574136"/>
    <w:rsid w:val="00593E21"/>
    <w:rsid w:val="006044C3"/>
    <w:rsid w:val="006B00AF"/>
    <w:rsid w:val="00733ECB"/>
    <w:rsid w:val="00800A8C"/>
    <w:rsid w:val="008445A0"/>
    <w:rsid w:val="008C0A04"/>
    <w:rsid w:val="008E64DF"/>
    <w:rsid w:val="00900E58"/>
    <w:rsid w:val="00900EC5"/>
    <w:rsid w:val="009E51D7"/>
    <w:rsid w:val="00AA3CDE"/>
    <w:rsid w:val="00AA6395"/>
    <w:rsid w:val="00B11CB1"/>
    <w:rsid w:val="00B31720"/>
    <w:rsid w:val="00B6723B"/>
    <w:rsid w:val="00B93E35"/>
    <w:rsid w:val="00BA7208"/>
    <w:rsid w:val="00D37980"/>
    <w:rsid w:val="00D877B6"/>
    <w:rsid w:val="00DD25ED"/>
    <w:rsid w:val="00E6140B"/>
    <w:rsid w:val="00EB697A"/>
    <w:rsid w:val="00F571C2"/>
    <w:rsid w:val="00FC180E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F249C"/>
  <w15:chartTrackingRefBased/>
  <w15:docId w15:val="{DDF67282-D7FE-46F8-A406-79819C11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paragraph" w:styleId="Paragrafoelenco">
    <w:name w:val="List Paragraph"/>
    <w:basedOn w:val="Normale"/>
    <w:uiPriority w:val="34"/>
    <w:qFormat/>
    <w:rsid w:val="00480BB6"/>
    <w:pPr>
      <w:ind w:left="720"/>
      <w:contextualSpacing/>
    </w:pPr>
  </w:style>
  <w:style w:type="character" w:styleId="Collegamentoipertestuale">
    <w:name w:val="Hyperlink"/>
    <w:basedOn w:val="Carpredefinitoparagrafo"/>
    <w:rsid w:val="0030618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61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306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statuto-e-regolamen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C865-205F-4E91-B321-E421A5D1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collaboratori</vt:lpstr>
    </vt:vector>
  </TitlesOfParts>
  <Company>Cica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collaboratori</dc:title>
  <dc:subject/>
  <dc:creator>e</dc:creator>
  <cp:keywords/>
  <cp:lastModifiedBy>Isabella Danzi</cp:lastModifiedBy>
  <cp:revision>2</cp:revision>
  <cp:lastPrinted>2018-05-25T11:54:00Z</cp:lastPrinted>
  <dcterms:created xsi:type="dcterms:W3CDTF">2024-06-12T10:35:00Z</dcterms:created>
  <dcterms:modified xsi:type="dcterms:W3CDTF">2024-06-12T10:35:00Z</dcterms:modified>
</cp:coreProperties>
</file>